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8D32" w14:textId="17C11F66" w:rsidR="00251A85" w:rsidRPr="001B7600" w:rsidRDefault="00FC7F70" w:rsidP="00DF74C2">
      <w:pPr>
        <w:spacing w:line="276" w:lineRule="auto"/>
        <w:rPr>
          <w:rFonts w:ascii="Arial" w:hAnsi="Arial" w:cs="Arial"/>
          <w:b/>
          <w:bCs/>
          <w:color w:val="FF0000"/>
          <w:sz w:val="40"/>
          <w:szCs w:val="40"/>
        </w:rPr>
      </w:pPr>
      <w:r w:rsidRPr="001B7600">
        <w:rPr>
          <w:rFonts w:ascii="Arial" w:hAnsi="Arial" w:cs="Arial"/>
          <w:b/>
          <w:bCs/>
          <w:color w:val="FF0000"/>
          <w:sz w:val="40"/>
          <w:szCs w:val="40"/>
        </w:rPr>
        <w:t>SOCIAL MEDIA &amp; ÖFFENTLICHKEITSARBEIT</w:t>
      </w:r>
    </w:p>
    <w:p w14:paraId="21D0D012" w14:textId="37CE55CE" w:rsidR="00251A85" w:rsidRDefault="004664AC" w:rsidP="00025645">
      <w:pPr>
        <w:spacing w:after="0" w:line="276" w:lineRule="auto"/>
        <w:rPr>
          <w:rFonts w:ascii="Arial" w:hAnsi="Arial" w:cs="Arial"/>
          <w:i/>
          <w:iCs/>
        </w:rPr>
      </w:pPr>
      <w:r w:rsidRPr="0093291F">
        <w:rPr>
          <w:rFonts w:ascii="Arial" w:hAnsi="Arial" w:cs="Arial"/>
          <w:i/>
          <w:iCs/>
        </w:rPr>
        <w:t>Hier ist Platz zur Beschreibung der eigenen Vorgänge im Umgang mit Öffentlichkeitsarbeit</w:t>
      </w:r>
      <w:r w:rsidR="0093291F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br/>
        <w:t>________________________________________________________________________</w:t>
      </w:r>
      <w:r>
        <w:rPr>
          <w:rFonts w:ascii="Arial" w:hAnsi="Arial" w:cs="Arial"/>
          <w:i/>
          <w:iCs/>
        </w:rPr>
        <w:br/>
        <w:t>________________________________________________________________________</w:t>
      </w:r>
      <w:r>
        <w:rPr>
          <w:rFonts w:ascii="Arial" w:hAnsi="Arial" w:cs="Arial"/>
          <w:i/>
          <w:iCs/>
        </w:rPr>
        <w:br/>
        <w:t>________________________________________________________________________</w:t>
      </w:r>
    </w:p>
    <w:p w14:paraId="0690853E" w14:textId="715443AF" w:rsidR="00025645" w:rsidRPr="004664AC" w:rsidRDefault="00025645" w:rsidP="00DF74C2">
      <w:p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________________________________________________________________________</w:t>
      </w:r>
    </w:p>
    <w:p w14:paraId="1250A8AD" w14:textId="77777777" w:rsidR="00284CFB" w:rsidRPr="000C248C" w:rsidRDefault="00284CFB" w:rsidP="00DF74C2">
      <w:pPr>
        <w:spacing w:line="276" w:lineRule="auto"/>
        <w:rPr>
          <w:rFonts w:ascii="Arial" w:hAnsi="Arial" w:cs="Arial"/>
        </w:rPr>
      </w:pPr>
    </w:p>
    <w:p w14:paraId="6899A875" w14:textId="0314C7AB" w:rsidR="008A3965" w:rsidRPr="001B7600" w:rsidRDefault="00FC7F70" w:rsidP="00EB5063">
      <w:pPr>
        <w:spacing w:line="276" w:lineRule="auto"/>
        <w:rPr>
          <w:rFonts w:ascii="Arial" w:hAnsi="Arial" w:cs="Arial"/>
          <w:b/>
          <w:bCs/>
        </w:rPr>
      </w:pPr>
      <w:r w:rsidRPr="001B7600">
        <w:rPr>
          <w:rFonts w:ascii="Arial" w:hAnsi="Arial" w:cs="Arial"/>
          <w:b/>
          <w:bCs/>
        </w:rPr>
        <w:t>UNSER VEREIN HAT FOLGENDE SOCIAL MEDIA KANÄLE:</w:t>
      </w:r>
    </w:p>
    <w:p w14:paraId="63AF0234" w14:textId="05F91EC8" w:rsidR="00AC70ED" w:rsidRPr="007C0C30" w:rsidRDefault="00AC70ED" w:rsidP="00EB5063">
      <w:pPr>
        <w:numPr>
          <w:ilvl w:val="0"/>
          <w:numId w:val="7"/>
        </w:numPr>
        <w:spacing w:before="240" w:line="276" w:lineRule="auto"/>
        <w:rPr>
          <w:rFonts w:ascii="Arial" w:hAnsi="Arial" w:cs="Arial"/>
          <w:i/>
          <w:iCs/>
          <w:lang w:val="en-US"/>
        </w:rPr>
      </w:pPr>
      <w:proofErr w:type="spellStart"/>
      <w:r w:rsidRPr="007C0C30">
        <w:rPr>
          <w:rFonts w:ascii="Arial" w:hAnsi="Arial" w:cs="Arial"/>
          <w:i/>
          <w:iCs/>
          <w:lang w:val="en-US"/>
        </w:rPr>
        <w:t>Plattform</w:t>
      </w:r>
      <w:proofErr w:type="spellEnd"/>
      <w:r w:rsidRPr="007C0C30">
        <w:rPr>
          <w:rFonts w:ascii="Arial" w:hAnsi="Arial" w:cs="Arial"/>
          <w:i/>
          <w:iCs/>
          <w:lang w:val="en-US"/>
        </w:rPr>
        <w:t xml:space="preserve">: Account-Name </w:t>
      </w:r>
      <w:proofErr w:type="spellStart"/>
      <w:r w:rsidRPr="007C0C30">
        <w:rPr>
          <w:rFonts w:ascii="Arial" w:hAnsi="Arial" w:cs="Arial"/>
          <w:i/>
          <w:iCs/>
          <w:lang w:val="en-US"/>
        </w:rPr>
        <w:t>inkl</w:t>
      </w:r>
      <w:proofErr w:type="spellEnd"/>
      <w:r w:rsidRPr="007C0C30">
        <w:rPr>
          <w:rFonts w:ascii="Arial" w:hAnsi="Arial" w:cs="Arial"/>
          <w:i/>
          <w:iCs/>
          <w:lang w:val="en-US"/>
        </w:rPr>
        <w:t>. Link</w:t>
      </w:r>
      <w:r w:rsidR="004D0339" w:rsidRPr="007C0C30">
        <w:rPr>
          <w:rFonts w:ascii="Arial" w:hAnsi="Arial" w:cs="Arial"/>
          <w:i/>
          <w:iCs/>
          <w:lang w:val="en-US"/>
        </w:rPr>
        <w:t xml:space="preserve">   </w:t>
      </w:r>
    </w:p>
    <w:p w14:paraId="4BF46E2A" w14:textId="7C0AF9C3" w:rsidR="00AC70ED" w:rsidRPr="00AC70ED" w:rsidRDefault="00AC70ED" w:rsidP="00EB5063">
      <w:pPr>
        <w:numPr>
          <w:ilvl w:val="0"/>
          <w:numId w:val="7"/>
        </w:numPr>
        <w:spacing w:before="240" w:line="276" w:lineRule="auto"/>
        <w:rPr>
          <w:rFonts w:ascii="Arial" w:hAnsi="Arial" w:cs="Arial"/>
        </w:rPr>
      </w:pPr>
      <w:r w:rsidRPr="00AC70ED">
        <w:rPr>
          <w:rFonts w:ascii="Arial" w:hAnsi="Arial" w:cs="Arial"/>
        </w:rPr>
        <w:t xml:space="preserve">Instagram: </w:t>
      </w:r>
      <w:r w:rsidR="00070E70">
        <w:rPr>
          <w:rFonts w:ascii="Arial" w:hAnsi="Arial" w:cs="Arial"/>
        </w:rPr>
        <w:t>__________________________________________________________</w:t>
      </w:r>
    </w:p>
    <w:p w14:paraId="7B3322F6" w14:textId="7FB287DC" w:rsidR="00AC70ED" w:rsidRPr="00AC70ED" w:rsidRDefault="00AC70ED" w:rsidP="00EB5063">
      <w:pPr>
        <w:numPr>
          <w:ilvl w:val="0"/>
          <w:numId w:val="7"/>
        </w:numPr>
        <w:spacing w:before="240" w:line="276" w:lineRule="auto"/>
        <w:rPr>
          <w:rFonts w:ascii="Arial" w:hAnsi="Arial" w:cs="Arial"/>
        </w:rPr>
      </w:pPr>
      <w:r w:rsidRPr="00AC70ED">
        <w:rPr>
          <w:rFonts w:ascii="Arial" w:hAnsi="Arial" w:cs="Arial"/>
        </w:rPr>
        <w:t>___________________________________________________________________</w:t>
      </w:r>
    </w:p>
    <w:p w14:paraId="73D1322C" w14:textId="26A7078B" w:rsidR="00AC70ED" w:rsidRPr="00AC70ED" w:rsidRDefault="00AC70ED" w:rsidP="00EB5063">
      <w:pPr>
        <w:numPr>
          <w:ilvl w:val="0"/>
          <w:numId w:val="7"/>
        </w:numPr>
        <w:spacing w:before="240" w:line="276" w:lineRule="auto"/>
        <w:rPr>
          <w:rFonts w:ascii="Arial" w:hAnsi="Arial" w:cs="Arial"/>
        </w:rPr>
      </w:pPr>
      <w:r w:rsidRPr="00AC70ED">
        <w:rPr>
          <w:rFonts w:ascii="Arial" w:hAnsi="Arial" w:cs="Arial"/>
        </w:rPr>
        <w:t>__________________________________________________________________</w:t>
      </w:r>
      <w:r w:rsidR="00786F8D">
        <w:rPr>
          <w:rFonts w:ascii="Arial" w:hAnsi="Arial" w:cs="Arial"/>
        </w:rPr>
        <w:t>_</w:t>
      </w:r>
    </w:p>
    <w:p w14:paraId="3B7EB719" w14:textId="11CDFDAC" w:rsidR="00AC70ED" w:rsidRPr="00AC70ED" w:rsidRDefault="00AC70ED" w:rsidP="00025645">
      <w:pPr>
        <w:numPr>
          <w:ilvl w:val="0"/>
          <w:numId w:val="7"/>
        </w:numPr>
        <w:spacing w:before="240" w:after="0" w:line="276" w:lineRule="auto"/>
        <w:rPr>
          <w:rFonts w:ascii="Arial" w:hAnsi="Arial" w:cs="Arial"/>
        </w:rPr>
      </w:pPr>
      <w:r w:rsidRPr="00AC70ED">
        <w:rPr>
          <w:rFonts w:ascii="Arial" w:hAnsi="Arial" w:cs="Arial"/>
        </w:rPr>
        <w:t>___________________________________________________________________</w:t>
      </w:r>
    </w:p>
    <w:p w14:paraId="6F28ED68" w14:textId="77777777" w:rsidR="00070E70" w:rsidRDefault="00070E70" w:rsidP="00DF74C2">
      <w:pPr>
        <w:spacing w:before="240" w:line="276" w:lineRule="auto"/>
        <w:rPr>
          <w:rFonts w:ascii="Arial" w:hAnsi="Arial" w:cs="Arial"/>
          <w:b/>
          <w:bCs/>
        </w:rPr>
      </w:pPr>
    </w:p>
    <w:p w14:paraId="0A2B0856" w14:textId="3571F0A0" w:rsidR="00897EA0" w:rsidRPr="00E75E6B" w:rsidRDefault="00786F8D" w:rsidP="00241F55">
      <w:pPr>
        <w:spacing w:line="276" w:lineRule="auto"/>
        <w:rPr>
          <w:rFonts w:ascii="Arial" w:hAnsi="Arial" w:cs="Arial"/>
          <w:b/>
          <w:bCs/>
        </w:rPr>
      </w:pPr>
      <w:r w:rsidRPr="00E75E6B">
        <w:rPr>
          <w:rFonts w:ascii="Arial" w:hAnsi="Arial" w:cs="Arial"/>
          <w:b/>
          <w:bCs/>
        </w:rPr>
        <w:t>UNSERE ANSPRECHPERSON IM VEREIN:</w:t>
      </w:r>
    </w:p>
    <w:p w14:paraId="76922A70" w14:textId="77777777" w:rsidR="00E75E6B" w:rsidRPr="00E75E6B" w:rsidRDefault="00E75E6B" w:rsidP="00E75E6B">
      <w:pPr>
        <w:spacing w:before="240" w:line="276" w:lineRule="auto"/>
        <w:rPr>
          <w:rFonts w:ascii="Arial" w:hAnsi="Arial" w:cs="Arial"/>
        </w:rPr>
      </w:pPr>
      <w:r w:rsidRPr="00E75E6B">
        <w:rPr>
          <w:rFonts w:ascii="Arial" w:hAnsi="Arial" w:cs="Arial"/>
        </w:rPr>
        <w:t>Name:</w:t>
      </w:r>
      <w:r w:rsidRPr="00E75E6B">
        <w:rPr>
          <w:rFonts w:ascii="Arial" w:hAnsi="Arial" w:cs="Arial"/>
        </w:rPr>
        <w:tab/>
      </w:r>
      <w:r w:rsidRPr="00E75E6B">
        <w:rPr>
          <w:rFonts w:ascii="Arial" w:hAnsi="Arial" w:cs="Arial"/>
        </w:rPr>
        <w:tab/>
        <w:t>__________________________________________________</w:t>
      </w:r>
    </w:p>
    <w:p w14:paraId="60731321" w14:textId="77777777" w:rsidR="00E75E6B" w:rsidRPr="00E75E6B" w:rsidRDefault="00E75E6B" w:rsidP="00E75E6B">
      <w:pPr>
        <w:spacing w:before="240" w:line="276" w:lineRule="auto"/>
        <w:rPr>
          <w:rFonts w:ascii="Arial" w:hAnsi="Arial" w:cs="Arial"/>
        </w:rPr>
      </w:pPr>
      <w:r w:rsidRPr="00E75E6B">
        <w:rPr>
          <w:rFonts w:ascii="Arial" w:hAnsi="Arial" w:cs="Arial"/>
        </w:rPr>
        <w:t>E-Mail:</w:t>
      </w:r>
      <w:r w:rsidRPr="00E75E6B">
        <w:rPr>
          <w:rFonts w:ascii="Arial" w:hAnsi="Arial" w:cs="Arial"/>
        </w:rPr>
        <w:tab/>
      </w:r>
      <w:r w:rsidRPr="00E75E6B">
        <w:rPr>
          <w:rFonts w:ascii="Arial" w:hAnsi="Arial" w:cs="Arial"/>
        </w:rPr>
        <w:tab/>
        <w:t>__________________________________________________</w:t>
      </w:r>
    </w:p>
    <w:p w14:paraId="7592CDBB" w14:textId="18499A09" w:rsidR="00E75E6B" w:rsidRDefault="00E75E6B" w:rsidP="00025645">
      <w:pPr>
        <w:spacing w:before="240" w:after="0" w:line="276" w:lineRule="auto"/>
        <w:rPr>
          <w:rFonts w:ascii="Arial" w:hAnsi="Arial" w:cs="Arial"/>
        </w:rPr>
      </w:pPr>
      <w:r w:rsidRPr="00E75E6B">
        <w:rPr>
          <w:rFonts w:ascii="Arial" w:hAnsi="Arial" w:cs="Arial"/>
        </w:rPr>
        <w:t>Telefon:</w:t>
      </w:r>
      <w:r w:rsidRPr="00E75E6B">
        <w:rPr>
          <w:rFonts w:ascii="Arial" w:hAnsi="Arial" w:cs="Arial"/>
        </w:rPr>
        <w:tab/>
        <w:t>__________________________________________________</w:t>
      </w:r>
    </w:p>
    <w:p w14:paraId="5500461E" w14:textId="77777777" w:rsidR="006716AC" w:rsidRPr="00E75E6B" w:rsidRDefault="006716AC" w:rsidP="00E75E6B">
      <w:pPr>
        <w:spacing w:before="240" w:line="276" w:lineRule="auto"/>
        <w:rPr>
          <w:rFonts w:ascii="Arial" w:hAnsi="Arial" w:cs="Arial"/>
        </w:rPr>
      </w:pPr>
    </w:p>
    <w:p w14:paraId="1BEB7240" w14:textId="77777777" w:rsidR="00E75E6B" w:rsidRPr="00E75E6B" w:rsidRDefault="00E75E6B" w:rsidP="00241F55">
      <w:pPr>
        <w:spacing w:line="276" w:lineRule="auto"/>
        <w:rPr>
          <w:rFonts w:ascii="Arial" w:hAnsi="Arial" w:cs="Arial"/>
        </w:rPr>
      </w:pPr>
      <w:r w:rsidRPr="00E75E6B">
        <w:rPr>
          <w:rFonts w:ascii="Arial" w:hAnsi="Arial" w:cs="Arial"/>
        </w:rPr>
        <w:t xml:space="preserve">Für eine optimale Planung und Organisation der Inhalte setzt euch bitte vorab mit unserer Ansprechperson in Verbindung. Sie/Er kann mit euch dann absprechen, welche Inhalte wann gepostet werden können und in welcher Form (Mail, Cloud, etc.) die Informationen weitergeleitet werden sollen. </w:t>
      </w:r>
    </w:p>
    <w:p w14:paraId="328AC9B5" w14:textId="77777777" w:rsidR="00E75E6B" w:rsidRPr="00E75E6B" w:rsidRDefault="00E75E6B" w:rsidP="00E75E6B">
      <w:pPr>
        <w:spacing w:before="240" w:line="276" w:lineRule="auto"/>
        <w:rPr>
          <w:rFonts w:ascii="Arial" w:hAnsi="Arial" w:cs="Arial"/>
          <w:i/>
          <w:iCs/>
        </w:rPr>
      </w:pPr>
      <w:r w:rsidRPr="00E75E6B">
        <w:rPr>
          <w:rFonts w:ascii="Arial" w:hAnsi="Arial" w:cs="Arial"/>
          <w:i/>
          <w:iCs/>
        </w:rPr>
        <w:t xml:space="preserve">Hier können bereits wichtige festgelegte Informationen zur Weiterleitung der Daten, Vorlieben der </w:t>
      </w:r>
      <w:proofErr w:type="spellStart"/>
      <w:r w:rsidRPr="00E75E6B">
        <w:rPr>
          <w:rFonts w:ascii="Arial" w:hAnsi="Arial" w:cs="Arial"/>
          <w:i/>
          <w:iCs/>
        </w:rPr>
        <w:t>Social</w:t>
      </w:r>
      <w:proofErr w:type="spellEnd"/>
      <w:r w:rsidRPr="00E75E6B">
        <w:rPr>
          <w:rFonts w:ascii="Arial" w:hAnsi="Arial" w:cs="Arial"/>
          <w:i/>
          <w:iCs/>
        </w:rPr>
        <w:t xml:space="preserve"> Media Beauftragten zum Ablauf, etc. beschrieben werden. </w:t>
      </w:r>
    </w:p>
    <w:p w14:paraId="1168F109" w14:textId="4F3C98C0" w:rsidR="00E75E6B" w:rsidRPr="00E75E6B" w:rsidRDefault="00E75E6B" w:rsidP="00E75E6B">
      <w:pPr>
        <w:spacing w:before="240" w:line="276" w:lineRule="auto"/>
        <w:rPr>
          <w:rFonts w:ascii="Arial" w:hAnsi="Arial" w:cs="Arial"/>
        </w:rPr>
      </w:pPr>
      <w:r w:rsidRPr="00E75E6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F3964D" w14:textId="48B58F32" w:rsidR="00E75E6B" w:rsidRPr="00E75E6B" w:rsidRDefault="006716AC" w:rsidP="00E75E6B">
      <w:pPr>
        <w:spacing w:before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FOLGENDE ASPEKTE SOLLTEN BEI FOTOS UND/ODER VIDEOS UNBEDINGT BEACHTET BZW. IM VORFELD BESPROCHEN WERDEN:</w:t>
      </w:r>
      <w:r w:rsidR="00E75E6B" w:rsidRPr="00E75E6B">
        <w:rPr>
          <w:rFonts w:ascii="Arial" w:hAnsi="Arial" w:cs="Arial"/>
          <w:b/>
          <w:bCs/>
        </w:rPr>
        <w:t xml:space="preserve"> </w:t>
      </w:r>
    </w:p>
    <w:p w14:paraId="26E157CB" w14:textId="77777777" w:rsidR="00E527DC" w:rsidRDefault="00E75E6B" w:rsidP="00E75E6B">
      <w:pPr>
        <w:numPr>
          <w:ilvl w:val="0"/>
          <w:numId w:val="6"/>
        </w:numPr>
        <w:spacing w:before="240" w:line="276" w:lineRule="auto"/>
        <w:rPr>
          <w:rFonts w:ascii="Arial" w:hAnsi="Arial" w:cs="Arial"/>
        </w:rPr>
      </w:pPr>
      <w:r w:rsidRPr="00E527DC">
        <w:rPr>
          <w:rFonts w:ascii="Arial" w:hAnsi="Arial" w:cs="Arial"/>
        </w:rPr>
        <w:t xml:space="preserve">Datenschutz </w:t>
      </w:r>
      <w:r w:rsidR="00E527DC" w:rsidRPr="00E527DC">
        <w:rPr>
          <w:rFonts w:ascii="Arial" w:hAnsi="Arial" w:cs="Arial"/>
        </w:rPr>
        <w:t>&amp; Einverständniserklärungen</w:t>
      </w:r>
    </w:p>
    <w:p w14:paraId="56743FDF" w14:textId="55E2969B" w:rsidR="00E75E6B" w:rsidRPr="00E527DC" w:rsidRDefault="00E75E6B" w:rsidP="00E75E6B">
      <w:pPr>
        <w:numPr>
          <w:ilvl w:val="0"/>
          <w:numId w:val="6"/>
        </w:numPr>
        <w:spacing w:before="240" w:line="276" w:lineRule="auto"/>
        <w:rPr>
          <w:rFonts w:ascii="Arial" w:hAnsi="Arial" w:cs="Arial"/>
        </w:rPr>
      </w:pPr>
      <w:r w:rsidRPr="00E527DC">
        <w:rPr>
          <w:rFonts w:ascii="Arial" w:hAnsi="Arial" w:cs="Arial"/>
        </w:rPr>
        <w:t>Richtig Fotografieren</w:t>
      </w:r>
      <w:r w:rsidR="00C045FB" w:rsidRPr="00E527DC">
        <w:rPr>
          <w:rFonts w:ascii="Arial" w:hAnsi="Arial" w:cs="Arial"/>
        </w:rPr>
        <w:t xml:space="preserve"> </w:t>
      </w:r>
      <w:r w:rsidRPr="00E527DC">
        <w:rPr>
          <w:rFonts w:ascii="Arial" w:hAnsi="Arial" w:cs="Arial"/>
        </w:rPr>
        <w:t xml:space="preserve">(Nur vorteilhafte Posen, keine fragwürdigen Winkel z.B. auf den Po oder in den Schritt fotografieren, abwechslungsreiche Motive...) </w:t>
      </w:r>
    </w:p>
    <w:p w14:paraId="44C32202" w14:textId="2F4AE3B2" w:rsidR="00E75E6B" w:rsidRPr="00E75E6B" w:rsidRDefault="00E75E6B" w:rsidP="00E75E6B">
      <w:pPr>
        <w:numPr>
          <w:ilvl w:val="0"/>
          <w:numId w:val="6"/>
        </w:numPr>
        <w:spacing w:before="240" w:line="276" w:lineRule="auto"/>
        <w:rPr>
          <w:rFonts w:ascii="Arial" w:hAnsi="Arial" w:cs="Arial"/>
        </w:rPr>
      </w:pPr>
      <w:r w:rsidRPr="00E75E6B">
        <w:rPr>
          <w:rFonts w:ascii="Arial" w:hAnsi="Arial" w:cs="Arial"/>
        </w:rPr>
        <w:t xml:space="preserve">Formate (Bspw. Hochkant für Instagram-Stories, </w:t>
      </w:r>
      <w:r w:rsidR="007B2821" w:rsidRPr="00E75E6B">
        <w:rPr>
          <w:rFonts w:ascii="Arial" w:hAnsi="Arial" w:cs="Arial"/>
        </w:rPr>
        <w:t>zentral</w:t>
      </w:r>
      <w:r w:rsidRPr="00E75E6B">
        <w:rPr>
          <w:rFonts w:ascii="Arial" w:hAnsi="Arial" w:cs="Arial"/>
        </w:rPr>
        <w:t xml:space="preserve"> für Posts, Querformat in möglichst hoher Qualität für Zeitungsartikel, etc.)</w:t>
      </w:r>
    </w:p>
    <w:p w14:paraId="0CFC71F5" w14:textId="77777777" w:rsidR="00E75E6B" w:rsidRDefault="00E75E6B" w:rsidP="00E75E6B">
      <w:pPr>
        <w:numPr>
          <w:ilvl w:val="0"/>
          <w:numId w:val="6"/>
        </w:numPr>
        <w:spacing w:before="240" w:line="276" w:lineRule="auto"/>
        <w:rPr>
          <w:rFonts w:ascii="Arial" w:hAnsi="Arial" w:cs="Arial"/>
        </w:rPr>
      </w:pPr>
      <w:r w:rsidRPr="00E75E6B">
        <w:rPr>
          <w:rFonts w:ascii="Arial" w:hAnsi="Arial" w:cs="Arial"/>
        </w:rPr>
        <w:t>Vereinsinterne Vorgaben (Motive, Werbepartner-Darstellung, etc.)</w:t>
      </w:r>
    </w:p>
    <w:p w14:paraId="7DF3DBDD" w14:textId="77777777" w:rsidR="00F27069" w:rsidRPr="00E75E6B" w:rsidRDefault="00F27069" w:rsidP="00F27069">
      <w:pPr>
        <w:spacing w:before="240" w:line="276" w:lineRule="auto"/>
        <w:ind w:left="720"/>
        <w:rPr>
          <w:rFonts w:ascii="Arial" w:hAnsi="Arial" w:cs="Arial"/>
        </w:rPr>
      </w:pPr>
    </w:p>
    <w:p w14:paraId="4BAC8591" w14:textId="7C61A3FB" w:rsidR="00E75E6B" w:rsidRPr="00E75E6B" w:rsidRDefault="00E75E6B" w:rsidP="00E75E6B">
      <w:pPr>
        <w:spacing w:before="240" w:line="276" w:lineRule="auto"/>
        <w:rPr>
          <w:rFonts w:ascii="Arial" w:hAnsi="Arial" w:cs="Arial"/>
          <w:b/>
          <w:bCs/>
        </w:rPr>
      </w:pPr>
      <w:r w:rsidRPr="00E75E6B">
        <w:rPr>
          <w:rFonts w:ascii="Arial" w:hAnsi="Arial" w:cs="Arial"/>
          <w:b/>
          <w:bCs/>
        </w:rPr>
        <w:t>T</w:t>
      </w:r>
      <w:r w:rsidR="00F27069">
        <w:rPr>
          <w:rFonts w:ascii="Arial" w:hAnsi="Arial" w:cs="Arial"/>
          <w:b/>
          <w:bCs/>
        </w:rPr>
        <w:t>IPPS FÜR EINE GELUNGENE BERICHTERSTATTUNG:</w:t>
      </w:r>
    </w:p>
    <w:p w14:paraId="348CE30B" w14:textId="064DE5BA" w:rsidR="00E75E6B" w:rsidRPr="00E75E6B" w:rsidRDefault="00E75E6B" w:rsidP="00E75E6B">
      <w:pPr>
        <w:numPr>
          <w:ilvl w:val="0"/>
          <w:numId w:val="7"/>
        </w:numPr>
        <w:spacing w:before="240" w:line="276" w:lineRule="auto"/>
        <w:rPr>
          <w:rFonts w:ascii="Arial" w:hAnsi="Arial" w:cs="Arial"/>
        </w:rPr>
      </w:pPr>
      <w:r w:rsidRPr="00E75E6B">
        <w:rPr>
          <w:rFonts w:ascii="Arial" w:hAnsi="Arial" w:cs="Arial"/>
        </w:rPr>
        <w:t>Einleitung möglichst spannend gestalten und Interesse für den Artikel wecken. Dabei wichtige Infos (Datum, Art der Veranstaltung, Ort usw.) nicht vergessen</w:t>
      </w:r>
      <w:r w:rsidR="003D5C74">
        <w:rPr>
          <w:rFonts w:ascii="Arial" w:hAnsi="Arial" w:cs="Arial"/>
        </w:rPr>
        <w:t>.</w:t>
      </w:r>
    </w:p>
    <w:p w14:paraId="1BEEEEE5" w14:textId="77777777" w:rsidR="00E75E6B" w:rsidRPr="00E75E6B" w:rsidRDefault="00E75E6B" w:rsidP="00E75E6B">
      <w:pPr>
        <w:numPr>
          <w:ilvl w:val="0"/>
          <w:numId w:val="7"/>
        </w:numPr>
        <w:spacing w:before="240" w:line="276" w:lineRule="auto"/>
        <w:rPr>
          <w:rFonts w:ascii="Arial" w:hAnsi="Arial" w:cs="Arial"/>
        </w:rPr>
      </w:pPr>
      <w:r w:rsidRPr="00E75E6B">
        <w:rPr>
          <w:rFonts w:ascii="Arial" w:hAnsi="Arial" w:cs="Arial"/>
        </w:rPr>
        <w:t xml:space="preserve">Veranstaltung im Generellen beschreiben und Details ergänzen. Wenn möglich auch auf besondere Ergebnisse und Leistungen oder interessante Geschehnisse eingehen. </w:t>
      </w:r>
    </w:p>
    <w:p w14:paraId="384F8F20" w14:textId="77777777" w:rsidR="00E75E6B" w:rsidRPr="00E75E6B" w:rsidRDefault="00E75E6B" w:rsidP="00E75E6B">
      <w:pPr>
        <w:numPr>
          <w:ilvl w:val="0"/>
          <w:numId w:val="7"/>
        </w:numPr>
        <w:spacing w:before="240" w:line="276" w:lineRule="auto"/>
        <w:rPr>
          <w:rFonts w:ascii="Arial" w:hAnsi="Arial" w:cs="Arial"/>
        </w:rPr>
      </w:pPr>
      <w:r w:rsidRPr="00E75E6B">
        <w:rPr>
          <w:rFonts w:ascii="Arial" w:hAnsi="Arial" w:cs="Arial"/>
        </w:rPr>
        <w:t>Zitate einfügen (abgestimmt mit zitierter Person)</w:t>
      </w:r>
    </w:p>
    <w:p w14:paraId="5F32807C" w14:textId="77777777" w:rsidR="00E75E6B" w:rsidRPr="00E75E6B" w:rsidRDefault="00E75E6B" w:rsidP="00E75E6B">
      <w:pPr>
        <w:numPr>
          <w:ilvl w:val="0"/>
          <w:numId w:val="7"/>
        </w:numPr>
        <w:spacing w:before="240" w:line="276" w:lineRule="auto"/>
        <w:rPr>
          <w:rFonts w:ascii="Arial" w:hAnsi="Arial" w:cs="Arial"/>
        </w:rPr>
      </w:pPr>
      <w:r w:rsidRPr="00E75E6B">
        <w:rPr>
          <w:rFonts w:ascii="Arial" w:hAnsi="Arial" w:cs="Arial"/>
        </w:rPr>
        <w:t>Fotograf*in nennen &amp; Bildunterschrift hinzufügen (wer oder was ist auf dem Bild zu sehen?)</w:t>
      </w:r>
    </w:p>
    <w:p w14:paraId="2F78084A" w14:textId="77777777" w:rsidR="00E75E6B" w:rsidRPr="00E75E6B" w:rsidRDefault="00E75E6B" w:rsidP="00E75E6B">
      <w:pPr>
        <w:numPr>
          <w:ilvl w:val="0"/>
          <w:numId w:val="7"/>
        </w:numPr>
        <w:spacing w:before="240" w:line="276" w:lineRule="auto"/>
        <w:rPr>
          <w:rFonts w:ascii="Arial" w:hAnsi="Arial" w:cs="Arial"/>
        </w:rPr>
      </w:pPr>
      <w:r w:rsidRPr="00E75E6B">
        <w:rPr>
          <w:rFonts w:ascii="Arial" w:hAnsi="Arial" w:cs="Arial"/>
        </w:rPr>
        <w:t>Autor*in des Textes nennen</w:t>
      </w:r>
    </w:p>
    <w:sectPr w:rsidR="00E75E6B" w:rsidRPr="00E75E6B" w:rsidSect="00D50643">
      <w:headerReference w:type="default" r:id="rId10"/>
      <w:footerReference w:type="default" r:id="rId11"/>
      <w:pgSz w:w="11906" w:h="16838"/>
      <w:pgMar w:top="1843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DA7F" w14:textId="77777777" w:rsidR="00A56949" w:rsidRDefault="00A56949" w:rsidP="00680C3E">
      <w:pPr>
        <w:spacing w:after="0" w:line="240" w:lineRule="auto"/>
      </w:pPr>
      <w:r>
        <w:separator/>
      </w:r>
    </w:p>
  </w:endnote>
  <w:endnote w:type="continuationSeparator" w:id="0">
    <w:p w14:paraId="398BA9DC" w14:textId="77777777" w:rsidR="00A56949" w:rsidRDefault="00A56949" w:rsidP="00680C3E">
      <w:pPr>
        <w:spacing w:after="0" w:line="240" w:lineRule="auto"/>
      </w:pPr>
      <w:r>
        <w:continuationSeparator/>
      </w:r>
    </w:p>
  </w:endnote>
  <w:endnote w:type="continuationNotice" w:id="1">
    <w:p w14:paraId="27B4FA5C" w14:textId="77777777" w:rsidR="00A56949" w:rsidRDefault="00A569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BE4C" w14:textId="77777777" w:rsidR="0037305C" w:rsidRDefault="0037305C">
    <w:pPr>
      <w:pStyle w:val="Fuzeile"/>
      <w:rPr>
        <w:rFonts w:ascii="Arial" w:hAnsi="Arial" w:cs="Arial"/>
        <w:color w:val="FF0000"/>
        <w:sz w:val="16"/>
        <w:szCs w:val="16"/>
      </w:rPr>
    </w:pPr>
  </w:p>
  <w:p w14:paraId="47264904" w14:textId="77777777" w:rsidR="008B73D1" w:rsidRPr="0081574F" w:rsidRDefault="00952C12" w:rsidP="008B73D1">
    <w:pPr>
      <w:pStyle w:val="Fuzeile"/>
      <w:rPr>
        <w:rFonts w:ascii="Arial" w:hAnsi="Arial" w:cs="Arial"/>
        <w:color w:val="FF0000"/>
        <w:sz w:val="16"/>
        <w:szCs w:val="16"/>
      </w:rPr>
    </w:pPr>
    <w:r>
      <w:rPr>
        <w:rFonts w:ascii="Avenir Next LT Pro Demi" w:hAnsi="Avenir Next LT Pro Demi"/>
        <w:noProof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EFFF77" wp14:editId="14E01471">
              <wp:simplePos x="0" y="0"/>
              <wp:positionH relativeFrom="margin">
                <wp:align>center</wp:align>
              </wp:positionH>
              <wp:positionV relativeFrom="paragraph">
                <wp:posOffset>59803</wp:posOffset>
              </wp:positionV>
              <wp:extent cx="5946405" cy="0"/>
              <wp:effectExtent l="0" t="0" r="0" b="0"/>
              <wp:wrapNone/>
              <wp:docPr id="1009770804" name="Gerader Verbinder 10097708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640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w16du="http://schemas.microsoft.com/office/word/2023/wordml/word16du">
          <w:pict w14:anchorId="039A455C">
            <v:line id="Gerader Verbinder 4" style="position:absolute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red" strokeweight="1pt" from="0,4.7pt" to="468.2pt,4.7pt" w14:anchorId="69B4A8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">
              <v:stroke joinstyle="miter"/>
              <w10:wrap anchorx="margin"/>
            </v:line>
          </w:pict>
        </mc:Fallback>
      </mc:AlternateContent>
    </w:r>
    <w:r>
      <w:rPr>
        <w:rFonts w:ascii="Avenir Next LT Pro Demi" w:hAnsi="Avenir Next LT Pro Demi"/>
        <w:color w:val="FF0000"/>
        <w:sz w:val="18"/>
        <w:szCs w:val="18"/>
      </w:rPr>
      <w:br/>
    </w:r>
    <w:r w:rsidR="008B73D1">
      <w:rPr>
        <w:rFonts w:ascii="Arial" w:hAnsi="Arial" w:cs="Arial"/>
        <w:color w:val="FF0000"/>
        <w:sz w:val="16"/>
        <w:szCs w:val="16"/>
      </w:rPr>
      <w:t>Vereinsname</w:t>
    </w:r>
    <w:r w:rsidR="008B73D1">
      <w:rPr>
        <w:rFonts w:ascii="Arial" w:hAnsi="Arial" w:cs="Arial"/>
        <w:color w:val="FF0000"/>
        <w:sz w:val="16"/>
        <w:szCs w:val="16"/>
      </w:rPr>
      <w:tab/>
      <w:t>Webauftritt – Homepage</w:t>
    </w:r>
    <w:r w:rsidR="008B73D1">
      <w:rPr>
        <w:rFonts w:ascii="Arial" w:hAnsi="Arial" w:cs="Arial"/>
        <w:color w:val="FF0000"/>
        <w:sz w:val="16"/>
        <w:szCs w:val="16"/>
      </w:rPr>
      <w:tab/>
      <w:t>Weitere relevante Vereinsinfo</w:t>
    </w:r>
  </w:p>
  <w:p w14:paraId="22CBE962" w14:textId="77777777" w:rsidR="008B73D1" w:rsidRPr="0081574F" w:rsidRDefault="008B73D1" w:rsidP="008B73D1">
    <w:pPr>
      <w:pStyle w:val="Fuzeile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color w:val="FF0000"/>
        <w:sz w:val="16"/>
        <w:szCs w:val="16"/>
      </w:rPr>
      <w:t>E-Mail-Kontaktmöglichkeit</w:t>
    </w:r>
    <w:r>
      <w:rPr>
        <w:rFonts w:ascii="Arial" w:hAnsi="Arial" w:cs="Arial"/>
        <w:color w:val="FF0000"/>
        <w:sz w:val="16"/>
        <w:szCs w:val="16"/>
      </w:rPr>
      <w:tab/>
      <w:t xml:space="preserve">Webauftritt – </w:t>
    </w:r>
    <w:proofErr w:type="spellStart"/>
    <w:r>
      <w:rPr>
        <w:rFonts w:ascii="Arial" w:hAnsi="Arial" w:cs="Arial"/>
        <w:color w:val="FF0000"/>
        <w:sz w:val="16"/>
        <w:szCs w:val="16"/>
      </w:rPr>
      <w:t>Social</w:t>
    </w:r>
    <w:proofErr w:type="spellEnd"/>
    <w:r>
      <w:rPr>
        <w:rFonts w:ascii="Arial" w:hAnsi="Arial" w:cs="Arial"/>
        <w:color w:val="FF0000"/>
        <w:sz w:val="16"/>
        <w:szCs w:val="16"/>
      </w:rPr>
      <w:t xml:space="preserve"> Media</w:t>
    </w:r>
    <w:r>
      <w:rPr>
        <w:rFonts w:ascii="Arial" w:hAnsi="Arial" w:cs="Arial"/>
        <w:color w:val="FF0000"/>
        <w:sz w:val="16"/>
        <w:szCs w:val="16"/>
      </w:rPr>
      <w:tab/>
      <w:t>Weitere relevante Vereinsinfo</w:t>
    </w:r>
  </w:p>
  <w:p w14:paraId="5FA57DB3" w14:textId="22EE4C63" w:rsidR="005D2F29" w:rsidRPr="008B73D1" w:rsidRDefault="008B73D1">
    <w:pPr>
      <w:pStyle w:val="Fuzeile"/>
    </w:pPr>
    <w:r>
      <w:rPr>
        <w:rFonts w:ascii="Arial" w:hAnsi="Arial" w:cs="Arial"/>
        <w:color w:val="FF0000"/>
        <w:sz w:val="16"/>
        <w:szCs w:val="16"/>
      </w:rPr>
      <w:t>Telefon-Kontaktmöglichkeit</w:t>
    </w:r>
    <w:r>
      <w:tab/>
    </w:r>
    <w:r>
      <w:rPr>
        <w:rFonts w:ascii="Arial" w:hAnsi="Arial" w:cs="Arial"/>
        <w:color w:val="FF0000"/>
        <w:sz w:val="16"/>
        <w:szCs w:val="16"/>
      </w:rPr>
      <w:t>Weitere relevante Vereinsinfo</w:t>
    </w:r>
    <w:r>
      <w:rPr>
        <w:rFonts w:ascii="Arial" w:hAnsi="Arial" w:cs="Arial"/>
        <w:color w:val="FF0000"/>
        <w:sz w:val="16"/>
        <w:szCs w:val="16"/>
      </w:rPr>
      <w:tab/>
      <w:t>Weitere relevante Vereinsinfo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20810" w14:textId="77777777" w:rsidR="00A56949" w:rsidRDefault="00A56949" w:rsidP="00680C3E">
      <w:pPr>
        <w:spacing w:after="0" w:line="240" w:lineRule="auto"/>
      </w:pPr>
      <w:r>
        <w:separator/>
      </w:r>
    </w:p>
  </w:footnote>
  <w:footnote w:type="continuationSeparator" w:id="0">
    <w:p w14:paraId="1CE727B9" w14:textId="77777777" w:rsidR="00A56949" w:rsidRDefault="00A56949" w:rsidP="00680C3E">
      <w:pPr>
        <w:spacing w:after="0" w:line="240" w:lineRule="auto"/>
      </w:pPr>
      <w:r>
        <w:continuationSeparator/>
      </w:r>
    </w:p>
  </w:footnote>
  <w:footnote w:type="continuationNotice" w:id="1">
    <w:p w14:paraId="6DD8C735" w14:textId="77777777" w:rsidR="00A56949" w:rsidRDefault="00A569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E8A4" w14:textId="23B24986" w:rsidR="00680C3E" w:rsidRDefault="0096545F">
    <w:pPr>
      <w:pStyle w:val="Kopfzeil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2F583641" wp14:editId="62C3D216">
          <wp:simplePos x="0" y="0"/>
          <wp:positionH relativeFrom="margin">
            <wp:posOffset>4812665</wp:posOffset>
          </wp:positionH>
          <wp:positionV relativeFrom="paragraph">
            <wp:posOffset>163253</wp:posOffset>
          </wp:positionV>
          <wp:extent cx="793115" cy="969645"/>
          <wp:effectExtent l="0" t="0" r="6985" b="1905"/>
          <wp:wrapNone/>
          <wp:docPr id="256696131" name="Grafik 256696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69613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6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40E0">
      <w:rPr>
        <w:noProof/>
      </w:rPr>
      <w:drawing>
        <wp:anchor distT="0" distB="0" distL="114300" distR="114300" simplePos="0" relativeHeight="251658241" behindDoc="1" locked="0" layoutInCell="1" allowOverlap="1" wp14:anchorId="0543815A" wp14:editId="2D195CCD">
          <wp:simplePos x="0" y="0"/>
          <wp:positionH relativeFrom="page">
            <wp:align>right</wp:align>
          </wp:positionH>
          <wp:positionV relativeFrom="paragraph">
            <wp:posOffset>15240</wp:posOffset>
          </wp:positionV>
          <wp:extent cx="7556496" cy="876300"/>
          <wp:effectExtent l="0" t="0" r="6985" b="0"/>
          <wp:wrapNone/>
          <wp:docPr id="1135260658" name="Grafik 1135260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260658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96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1031B4" w14:textId="037AC9EE" w:rsidR="005F40E0" w:rsidRDefault="005F40E0">
    <w:pPr>
      <w:pStyle w:val="Kopfzeile"/>
    </w:pPr>
  </w:p>
  <w:p w14:paraId="1BC04042" w14:textId="2F9EE79D" w:rsidR="005F40E0" w:rsidRDefault="005F40E0">
    <w:pPr>
      <w:pStyle w:val="Kopfzeile"/>
    </w:pPr>
  </w:p>
  <w:p w14:paraId="7F6CDC6D" w14:textId="09BB6B94" w:rsidR="00F34250" w:rsidRDefault="001B7600">
    <w:pPr>
      <w:pStyle w:val="Kopfzeile"/>
    </w:pPr>
    <w:r>
      <w:rPr>
        <w:rFonts w:ascii="Times New Roman" w:hAnsi="Times New Roman" w:cs="Times New Roman"/>
        <w:noProof/>
        <w:kern w:val="0"/>
        <w:sz w:val="24"/>
        <w:szCs w:val="24"/>
        <w:lang w:eastAsia="de-DE"/>
        <w14:ligatures w14:val="none"/>
      </w:rPr>
      <mc:AlternateContent>
        <mc:Choice Requires="wps">
          <w:drawing>
            <wp:anchor distT="45720" distB="45720" distL="114300" distR="114300" simplePos="0" relativeHeight="251660291" behindDoc="0" locked="0" layoutInCell="1" allowOverlap="1" wp14:anchorId="039DFAD1" wp14:editId="1693D711">
              <wp:simplePos x="0" y="0"/>
              <wp:positionH relativeFrom="column">
                <wp:posOffset>4605655</wp:posOffset>
              </wp:positionH>
              <wp:positionV relativeFrom="paragraph">
                <wp:posOffset>46990</wp:posOffset>
              </wp:positionV>
              <wp:extent cx="1290320" cy="238125"/>
              <wp:effectExtent l="0" t="342900" r="0" b="352425"/>
              <wp:wrapSquare wrapText="bothSides"/>
              <wp:docPr id="298361895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9668640">
                        <a:off x="0" y="0"/>
                        <a:ext cx="1290320" cy="23812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BDE4B" w14:textId="77777777" w:rsidR="001B7600" w:rsidRDefault="001B7600" w:rsidP="001B7600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HIER EUER LOGO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DFAD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362.65pt;margin-top:3.7pt;width:101.6pt;height:18.75pt;rotation:-2109560fd;z-index:251660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" fillcolor="#ffd966 [1943]">
              <v:textbox>
                <w:txbxContent>
                  <w:p w14:paraId="5EABDE4B" w14:textId="77777777" w:rsidR="001B7600" w:rsidRDefault="001B7600" w:rsidP="001B7600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HIER EUER LOGO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35401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911FAA9" wp14:editId="12B2C974">
              <wp:simplePos x="0" y="0"/>
              <wp:positionH relativeFrom="margin">
                <wp:posOffset>1610995</wp:posOffset>
              </wp:positionH>
              <wp:positionV relativeFrom="paragraph">
                <wp:posOffset>48260</wp:posOffset>
              </wp:positionV>
              <wp:extent cx="3063240" cy="352425"/>
              <wp:effectExtent l="0" t="0" r="0" b="0"/>
              <wp:wrapSquare wrapText="bothSides"/>
              <wp:docPr id="217" name="Textfeld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324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8948B" w14:textId="69FA382D" w:rsidR="00935401" w:rsidRPr="000C248C" w:rsidRDefault="00FC7F70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>Social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 xml:space="preserve"> Media &amp; Öffentlichkeitsarbeit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11FAA9" id="Textfeld 217" o:spid="_x0000_s1027" type="#_x0000_t202" style="position:absolute;margin-left:126.85pt;margin-top:3.8pt;width:241.2pt;height:27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" filled="f" stroked="f">
              <v:textbox>
                <w:txbxContent>
                  <w:p w14:paraId="7B88948B" w14:textId="69FA382D" w:rsidR="00935401" w:rsidRPr="000C248C" w:rsidRDefault="00FC7F70">
                    <w:pPr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>Social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 xml:space="preserve"> Media &amp; Öffentlichkeitsarbeit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857D760" w14:textId="3F414AC1" w:rsidR="005F40E0" w:rsidRDefault="005F40E0">
    <w:pPr>
      <w:pStyle w:val="Kopfzeile"/>
    </w:pPr>
  </w:p>
  <w:p w14:paraId="7B749E02" w14:textId="77777777" w:rsidR="005F40E0" w:rsidRDefault="005F40E0">
    <w:pPr>
      <w:pStyle w:val="Kopfzeile"/>
    </w:pPr>
  </w:p>
  <w:p w14:paraId="7F448AFC" w14:textId="77777777" w:rsidR="00366BC5" w:rsidRDefault="00366BC5">
    <w:pPr>
      <w:pStyle w:val="Kopfzeile"/>
    </w:pPr>
  </w:p>
  <w:p w14:paraId="29F71117" w14:textId="77777777" w:rsidR="005F40E0" w:rsidRDefault="005F40E0">
    <w:pPr>
      <w:pStyle w:val="Kopfzeile"/>
    </w:pPr>
  </w:p>
  <w:p w14:paraId="754F745D" w14:textId="77777777" w:rsidR="005F40E0" w:rsidRDefault="005F40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3F09"/>
    <w:multiLevelType w:val="hybridMultilevel"/>
    <w:tmpl w:val="08E0D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76DF"/>
    <w:multiLevelType w:val="hybridMultilevel"/>
    <w:tmpl w:val="139A6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6DC7"/>
    <w:multiLevelType w:val="hybridMultilevel"/>
    <w:tmpl w:val="7D3E1A40"/>
    <w:lvl w:ilvl="0" w:tplc="15BAD63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FCF4BB1C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000000"/>
      </w:rPr>
    </w:lvl>
    <w:lvl w:ilvl="2" w:tplc="91748568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000000"/>
      </w:rPr>
    </w:lvl>
    <w:lvl w:ilvl="3" w:tplc="C8727C16">
      <w:start w:val="1"/>
      <w:numFmt w:val="bullet"/>
      <w:lvlText w:val=""/>
      <w:lvlJc w:val="left"/>
      <w:pPr>
        <w:ind w:left="1134" w:hanging="283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054F2"/>
    <w:multiLevelType w:val="hybridMultilevel"/>
    <w:tmpl w:val="3FB8C7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062E0"/>
    <w:multiLevelType w:val="hybridMultilevel"/>
    <w:tmpl w:val="EC066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E29FE"/>
    <w:multiLevelType w:val="hybridMultilevel"/>
    <w:tmpl w:val="3FE83732"/>
    <w:lvl w:ilvl="0" w:tplc="162ABE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E46C9"/>
    <w:multiLevelType w:val="multilevel"/>
    <w:tmpl w:val="FE1652D0"/>
    <w:lvl w:ilvl="0">
      <w:start w:val="1"/>
      <w:numFmt w:val="decimal"/>
      <w:pStyle w:val="berschrift1"/>
      <w:lvlText w:val="%1"/>
      <w:lvlJc w:val="left"/>
      <w:pPr>
        <w:ind w:left="1283" w:hanging="432"/>
      </w:pPr>
      <w:rPr>
        <w:rFonts w:hint="default"/>
        <w:sz w:val="36"/>
        <w:szCs w:val="36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  <w:sz w:val="30"/>
        <w:szCs w:val="30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bersch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2" w:hanging="1584"/>
      </w:pPr>
      <w:rPr>
        <w:rFonts w:hint="default"/>
      </w:rPr>
    </w:lvl>
  </w:abstractNum>
  <w:num w:numId="1" w16cid:durableId="577130892">
    <w:abstractNumId w:val="3"/>
  </w:num>
  <w:num w:numId="2" w16cid:durableId="2126120025">
    <w:abstractNumId w:val="6"/>
  </w:num>
  <w:num w:numId="3" w16cid:durableId="1595242015">
    <w:abstractNumId w:val="2"/>
  </w:num>
  <w:num w:numId="4" w16cid:durableId="388039802">
    <w:abstractNumId w:val="5"/>
  </w:num>
  <w:num w:numId="5" w16cid:durableId="276715535">
    <w:abstractNumId w:val="1"/>
  </w:num>
  <w:num w:numId="6" w16cid:durableId="346176815">
    <w:abstractNumId w:val="4"/>
  </w:num>
  <w:num w:numId="7" w16cid:durableId="189192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3E"/>
    <w:rsid w:val="00025645"/>
    <w:rsid w:val="00040CF4"/>
    <w:rsid w:val="00061F4E"/>
    <w:rsid w:val="00070E70"/>
    <w:rsid w:val="000C248C"/>
    <w:rsid w:val="000E2D4B"/>
    <w:rsid w:val="000F2A26"/>
    <w:rsid w:val="00147F5A"/>
    <w:rsid w:val="0015218E"/>
    <w:rsid w:val="00152FD5"/>
    <w:rsid w:val="00156004"/>
    <w:rsid w:val="00182323"/>
    <w:rsid w:val="001923C0"/>
    <w:rsid w:val="001A32AA"/>
    <w:rsid w:val="001A371B"/>
    <w:rsid w:val="001A5B30"/>
    <w:rsid w:val="001B4B54"/>
    <w:rsid w:val="001B7600"/>
    <w:rsid w:val="001C7602"/>
    <w:rsid w:val="001E78C7"/>
    <w:rsid w:val="002208FD"/>
    <w:rsid w:val="00225A07"/>
    <w:rsid w:val="00232DF5"/>
    <w:rsid w:val="00241F55"/>
    <w:rsid w:val="00251A85"/>
    <w:rsid w:val="00260018"/>
    <w:rsid w:val="00284CFB"/>
    <w:rsid w:val="003136B6"/>
    <w:rsid w:val="00323310"/>
    <w:rsid w:val="00366BC5"/>
    <w:rsid w:val="0037305C"/>
    <w:rsid w:val="00381F96"/>
    <w:rsid w:val="003A1082"/>
    <w:rsid w:val="003A12AD"/>
    <w:rsid w:val="003B7E73"/>
    <w:rsid w:val="003C55BC"/>
    <w:rsid w:val="003D5C74"/>
    <w:rsid w:val="003F3DF1"/>
    <w:rsid w:val="00406E35"/>
    <w:rsid w:val="004664AC"/>
    <w:rsid w:val="004A3878"/>
    <w:rsid w:val="004B32E0"/>
    <w:rsid w:val="004B5DCF"/>
    <w:rsid w:val="004C5778"/>
    <w:rsid w:val="004D0339"/>
    <w:rsid w:val="0050199F"/>
    <w:rsid w:val="00582B92"/>
    <w:rsid w:val="005B7E43"/>
    <w:rsid w:val="005D2F29"/>
    <w:rsid w:val="005F3431"/>
    <w:rsid w:val="005F40E0"/>
    <w:rsid w:val="00635FB7"/>
    <w:rsid w:val="006716AC"/>
    <w:rsid w:val="00680C3E"/>
    <w:rsid w:val="006D5C31"/>
    <w:rsid w:val="006D5E41"/>
    <w:rsid w:val="00701D19"/>
    <w:rsid w:val="00727C04"/>
    <w:rsid w:val="00740CC4"/>
    <w:rsid w:val="00747480"/>
    <w:rsid w:val="00786F8D"/>
    <w:rsid w:val="007B2821"/>
    <w:rsid w:val="007B2DF4"/>
    <w:rsid w:val="007C0C30"/>
    <w:rsid w:val="007E7F0C"/>
    <w:rsid w:val="0081574F"/>
    <w:rsid w:val="00837510"/>
    <w:rsid w:val="008422E8"/>
    <w:rsid w:val="008606C6"/>
    <w:rsid w:val="00897EA0"/>
    <w:rsid w:val="00897FBA"/>
    <w:rsid w:val="008A3965"/>
    <w:rsid w:val="008B73D1"/>
    <w:rsid w:val="008C1EA1"/>
    <w:rsid w:val="008F74C6"/>
    <w:rsid w:val="0093291F"/>
    <w:rsid w:val="00935401"/>
    <w:rsid w:val="009414AD"/>
    <w:rsid w:val="0094373D"/>
    <w:rsid w:val="00952C12"/>
    <w:rsid w:val="0096545F"/>
    <w:rsid w:val="009E4ABD"/>
    <w:rsid w:val="00A268AD"/>
    <w:rsid w:val="00A4121E"/>
    <w:rsid w:val="00A56949"/>
    <w:rsid w:val="00AA418C"/>
    <w:rsid w:val="00AB124F"/>
    <w:rsid w:val="00AB4377"/>
    <w:rsid w:val="00AC70ED"/>
    <w:rsid w:val="00AF1BCD"/>
    <w:rsid w:val="00B005B4"/>
    <w:rsid w:val="00B13D65"/>
    <w:rsid w:val="00B30CF8"/>
    <w:rsid w:val="00B8133B"/>
    <w:rsid w:val="00B96CCE"/>
    <w:rsid w:val="00BB5183"/>
    <w:rsid w:val="00BF1318"/>
    <w:rsid w:val="00C045FB"/>
    <w:rsid w:val="00C340B1"/>
    <w:rsid w:val="00C436B1"/>
    <w:rsid w:val="00CB0719"/>
    <w:rsid w:val="00CC26D3"/>
    <w:rsid w:val="00D44347"/>
    <w:rsid w:val="00D50643"/>
    <w:rsid w:val="00DE2FC1"/>
    <w:rsid w:val="00DF74C2"/>
    <w:rsid w:val="00E527DC"/>
    <w:rsid w:val="00E61C5E"/>
    <w:rsid w:val="00E75E6B"/>
    <w:rsid w:val="00E7772E"/>
    <w:rsid w:val="00E9598D"/>
    <w:rsid w:val="00EA285A"/>
    <w:rsid w:val="00EB5063"/>
    <w:rsid w:val="00EE1981"/>
    <w:rsid w:val="00EF142E"/>
    <w:rsid w:val="00F27069"/>
    <w:rsid w:val="00F34250"/>
    <w:rsid w:val="00F37FF1"/>
    <w:rsid w:val="00F575EC"/>
    <w:rsid w:val="00FB4EA0"/>
    <w:rsid w:val="00FC3E13"/>
    <w:rsid w:val="00F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DAC"/>
  <w15:chartTrackingRefBased/>
  <w15:docId w15:val="{E2B838AD-F987-4DD6-BF3B-DC4B3705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01D19"/>
    <w:pPr>
      <w:keepNext/>
      <w:keepLines/>
      <w:numPr>
        <w:numId w:val="2"/>
      </w:numPr>
      <w:spacing w:after="540" w:line="480" w:lineRule="exact"/>
      <w:ind w:left="851" w:hanging="851"/>
      <w:outlineLvl w:val="0"/>
    </w:pPr>
    <w:rPr>
      <w:rFonts w:ascii="Arial Narrow" w:eastAsiaTheme="majorEastAsia" w:hAnsi="Arial Narrow" w:cstheme="majorBidi"/>
      <w:b/>
      <w:bCs/>
      <w:color w:val="000000" w:themeColor="text1"/>
      <w:spacing w:val="4"/>
      <w:kern w:val="0"/>
      <w:sz w:val="32"/>
      <w:szCs w:val="36"/>
      <w14:ligatures w14:val="none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qFormat/>
    <w:rsid w:val="00701D19"/>
    <w:pPr>
      <w:numPr>
        <w:ilvl w:val="1"/>
      </w:numPr>
      <w:spacing w:before="540" w:after="240" w:line="420" w:lineRule="exact"/>
      <w:outlineLvl w:val="1"/>
    </w:pPr>
    <w:rPr>
      <w:bCs w:val="0"/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qFormat/>
    <w:rsid w:val="00701D19"/>
    <w:pPr>
      <w:numPr>
        <w:ilvl w:val="2"/>
      </w:numPr>
      <w:spacing w:line="360" w:lineRule="exact"/>
      <w:outlineLvl w:val="2"/>
    </w:pPr>
    <w:rPr>
      <w:bCs/>
      <w:sz w:val="24"/>
      <w:szCs w:val="22"/>
    </w:rPr>
  </w:style>
  <w:style w:type="paragraph" w:styleId="berschrift4">
    <w:name w:val="heading 4"/>
    <w:basedOn w:val="berschrift3"/>
    <w:next w:val="Standard"/>
    <w:link w:val="berschrift4Zchn"/>
    <w:autoRedefine/>
    <w:uiPriority w:val="9"/>
    <w:qFormat/>
    <w:rsid w:val="00701D19"/>
    <w:pPr>
      <w:numPr>
        <w:ilvl w:val="3"/>
      </w:numPr>
      <w:spacing w:line="300" w:lineRule="exact"/>
      <w:outlineLvl w:val="3"/>
    </w:pPr>
    <w:rPr>
      <w:bCs w:val="0"/>
      <w:iCs/>
      <w:color w:val="808080" w:themeColor="background1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0C3E"/>
  </w:style>
  <w:style w:type="paragraph" w:styleId="Fuzeile">
    <w:name w:val="footer"/>
    <w:basedOn w:val="Standard"/>
    <w:link w:val="FuzeileZchn"/>
    <w:uiPriority w:val="99"/>
    <w:unhideWhenUsed/>
    <w:rsid w:val="0068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0C3E"/>
  </w:style>
  <w:style w:type="paragraph" w:styleId="Listenabsatz">
    <w:name w:val="List Paragraph"/>
    <w:basedOn w:val="Standard"/>
    <w:uiPriority w:val="34"/>
    <w:qFormat/>
    <w:rsid w:val="001B4B5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01D19"/>
    <w:rPr>
      <w:rFonts w:ascii="Arial Narrow" w:eastAsiaTheme="majorEastAsia" w:hAnsi="Arial Narrow" w:cstheme="majorBidi"/>
      <w:b/>
      <w:bCs/>
      <w:color w:val="000000" w:themeColor="text1"/>
      <w:spacing w:val="4"/>
      <w:kern w:val="0"/>
      <w:sz w:val="32"/>
      <w:szCs w:val="36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1D19"/>
    <w:rPr>
      <w:rFonts w:ascii="Arial Narrow" w:eastAsiaTheme="majorEastAsia" w:hAnsi="Arial Narrow" w:cstheme="majorBidi"/>
      <w:b/>
      <w:color w:val="000000" w:themeColor="text1"/>
      <w:spacing w:val="4"/>
      <w:kern w:val="0"/>
      <w:sz w:val="28"/>
      <w:szCs w:val="26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01D19"/>
    <w:rPr>
      <w:rFonts w:ascii="Arial Narrow" w:eastAsiaTheme="majorEastAsia" w:hAnsi="Arial Narrow" w:cstheme="majorBidi"/>
      <w:b/>
      <w:bCs/>
      <w:color w:val="000000" w:themeColor="text1"/>
      <w:spacing w:val="4"/>
      <w:kern w:val="0"/>
      <w:sz w:val="24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01D19"/>
    <w:rPr>
      <w:rFonts w:ascii="Arial Narrow" w:eastAsiaTheme="majorEastAsia" w:hAnsi="Arial Narrow" w:cstheme="majorBidi"/>
      <w:b/>
      <w:iCs/>
      <w:color w:val="808080" w:themeColor="background1" w:themeShade="80"/>
      <w:spacing w:val="4"/>
      <w:kern w:val="0"/>
      <w:sz w:val="24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1D19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01D19"/>
    <w:pPr>
      <w:spacing w:before="120" w:after="120" w:line="240" w:lineRule="auto"/>
    </w:pPr>
    <w:rPr>
      <w:rFonts w:ascii="Arial Narrow" w:hAnsi="Arial Narrow"/>
      <w:kern w:val="0"/>
      <w:sz w:val="20"/>
      <w:szCs w:val="20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rsid w:val="00701D19"/>
    <w:rPr>
      <w:rFonts w:ascii="Arial Narrow" w:hAnsi="Arial Narrow"/>
      <w:kern w:val="0"/>
      <w:sz w:val="20"/>
      <w:szCs w:val="2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AC70E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70ED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772E"/>
    <w:pPr>
      <w:spacing w:before="0" w:after="160"/>
    </w:pPr>
    <w:rPr>
      <w:rFonts w:asciiTheme="minorHAnsi" w:hAnsiTheme="minorHAnsi"/>
      <w:b/>
      <w:bCs/>
      <w:kern w:val="2"/>
      <w14:ligatures w14:val="standardContextu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772E"/>
    <w:rPr>
      <w:rFonts w:ascii="Arial Narrow" w:hAnsi="Arial Narrow"/>
      <w:b/>
      <w:bCs/>
      <w:kern w:val="0"/>
      <w:sz w:val="20"/>
      <w:szCs w:val="20"/>
      <w14:ligatures w14:val="none"/>
    </w:rPr>
  </w:style>
  <w:style w:type="character" w:styleId="Erwhnung">
    <w:name w:val="Mention"/>
    <w:basedOn w:val="Absatz-Standardschriftart"/>
    <w:uiPriority w:val="99"/>
    <w:unhideWhenUsed/>
    <w:rsid w:val="001923C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a469a2-1ee8-421c-b784-5273242bb2c9" xsi:nil="true"/>
    <lcf76f155ced4ddcb4097134ff3c332f xmlns="96218555-1565-4cb2-a1f5-18a9fd10206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B976923A6E54C9B4E1489A7FF64CC" ma:contentTypeVersion="17" ma:contentTypeDescription="Ein neues Dokument erstellen." ma:contentTypeScope="" ma:versionID="e3c753d3dcd0c8f493234b55f24a34ba">
  <xsd:schema xmlns:xsd="http://www.w3.org/2001/XMLSchema" xmlns:xs="http://www.w3.org/2001/XMLSchema" xmlns:p="http://schemas.microsoft.com/office/2006/metadata/properties" xmlns:ns2="96218555-1565-4cb2-a1f5-18a9fd102065" xmlns:ns3="f6a469a2-1ee8-421c-b784-5273242bb2c9" targetNamespace="http://schemas.microsoft.com/office/2006/metadata/properties" ma:root="true" ma:fieldsID="7ec5d26548e64b082033b076afad998c" ns2:_="" ns3:_="">
    <xsd:import namespace="96218555-1565-4cb2-a1f5-18a9fd102065"/>
    <xsd:import namespace="f6a469a2-1ee8-421c-b784-5273242bb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8555-1565-4cb2-a1f5-18a9fd102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64d625c-d7b9-42ef-b3a4-a8e8d5aaa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469a2-1ee8-421c-b784-5273242bb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3c5663-a287-48ed-bb10-fc12bc7adf0f}" ma:internalName="TaxCatchAll" ma:showField="CatchAllData" ma:web="f6a469a2-1ee8-421c-b784-5273242bb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0E0DE-E4B7-41EE-9A8F-20F5F3B709C0}">
  <ds:schemaRefs>
    <ds:schemaRef ds:uri="http://schemas.microsoft.com/office/2006/metadata/properties"/>
    <ds:schemaRef ds:uri="http://schemas.microsoft.com/office/infopath/2007/PartnerControls"/>
    <ds:schemaRef ds:uri="f6a469a2-1ee8-421c-b784-5273242bb2c9"/>
    <ds:schemaRef ds:uri="96218555-1565-4cb2-a1f5-18a9fd102065"/>
  </ds:schemaRefs>
</ds:datastoreItem>
</file>

<file path=customXml/itemProps2.xml><?xml version="1.0" encoding="utf-8"?>
<ds:datastoreItem xmlns:ds="http://schemas.openxmlformats.org/officeDocument/2006/customXml" ds:itemID="{F01B644E-8315-4565-AF0B-424B39B5D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18555-1565-4cb2-a1f5-18a9fd102065"/>
    <ds:schemaRef ds:uri="f6a469a2-1ee8-421c-b784-5273242bb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B4A9F4-DECD-4D99-9E22-657E117C9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Krüger | Hessischer Turnverband e.V.</dc:creator>
  <cp:keywords/>
  <dc:description/>
  <cp:lastModifiedBy>Florian Krüger | Hessischer Turnverband e.V.</cp:lastModifiedBy>
  <cp:revision>73</cp:revision>
  <dcterms:created xsi:type="dcterms:W3CDTF">2023-07-04T18:08:00Z</dcterms:created>
  <dcterms:modified xsi:type="dcterms:W3CDTF">2023-10-10T08:51:00Z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0x010100379B976923A6E54C9B4E1489A7FF64CC</vt:lpwstr>
  </property>
  <property fmtid="{D5CDD505-2E9C-101B-9397-08002B2CF9AE}" pid="3" name="MediaServiceImageTags">
    <vt:lpwstr/>
  </property>
</Properties>
</file>